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807" w:type="dxa"/>
        <w:tblLook w:val="04A0" w:firstRow="1" w:lastRow="0" w:firstColumn="1" w:lastColumn="0" w:noHBand="0" w:noVBand="1"/>
      </w:tblPr>
      <w:tblGrid>
        <w:gridCol w:w="3822"/>
      </w:tblGrid>
      <w:tr w:rsidR="00310C4C" w:rsidRPr="00294885" w:rsidTr="00B9736A">
        <w:tc>
          <w:tcPr>
            <w:tcW w:w="3822" w:type="dxa"/>
            <w:shd w:val="clear" w:color="auto" w:fill="auto"/>
          </w:tcPr>
          <w:p w:rsidR="00310C4C" w:rsidRDefault="00B9736A" w:rsidP="00EE01F5">
            <w:pPr>
              <w:spacing w:line="211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ЗАТВЕРДЖЕНО</w:t>
            </w:r>
          </w:p>
          <w:p w:rsidR="00391BA3" w:rsidRPr="00294885" w:rsidRDefault="00391BA3" w:rsidP="00EE01F5">
            <w:pPr>
              <w:spacing w:line="211" w:lineRule="auto"/>
              <w:rPr>
                <w:sz w:val="28"/>
                <w:szCs w:val="28"/>
              </w:rPr>
            </w:pPr>
          </w:p>
          <w:p w:rsidR="00310C4C" w:rsidRPr="00294885" w:rsidRDefault="00B9736A" w:rsidP="00EE01F5">
            <w:pPr>
              <w:spacing w:line="211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310C4C" w:rsidRPr="00294885">
              <w:rPr>
                <w:sz w:val="28"/>
                <w:szCs w:val="28"/>
              </w:rPr>
              <w:t>озпорядження голови</w:t>
            </w:r>
          </w:p>
          <w:p w:rsidR="00310C4C" w:rsidRPr="00294885" w:rsidRDefault="00310C4C" w:rsidP="00EE01F5">
            <w:pPr>
              <w:spacing w:line="211" w:lineRule="auto"/>
              <w:rPr>
                <w:sz w:val="28"/>
                <w:szCs w:val="28"/>
              </w:rPr>
            </w:pPr>
            <w:r w:rsidRPr="00294885">
              <w:rPr>
                <w:sz w:val="28"/>
                <w:szCs w:val="28"/>
              </w:rPr>
              <w:t>облдержадміністрації</w:t>
            </w:r>
          </w:p>
          <w:p w:rsidR="00310C4C" w:rsidRPr="00294885" w:rsidRDefault="00310C4C" w:rsidP="00EE01F5">
            <w:pPr>
              <w:spacing w:line="211" w:lineRule="auto"/>
              <w:rPr>
                <w:sz w:val="28"/>
                <w:szCs w:val="28"/>
              </w:rPr>
            </w:pPr>
          </w:p>
        </w:tc>
      </w:tr>
    </w:tbl>
    <w:p w:rsidR="00310C4C" w:rsidRDefault="00310C4C" w:rsidP="00EE01F5">
      <w:pPr>
        <w:spacing w:line="211" w:lineRule="auto"/>
        <w:rPr>
          <w:b/>
          <w:sz w:val="28"/>
          <w:szCs w:val="28"/>
        </w:rPr>
      </w:pPr>
    </w:p>
    <w:p w:rsidR="00EE01F5" w:rsidRPr="00EE01F5" w:rsidRDefault="00EE01F5" w:rsidP="00EE01F5">
      <w:pPr>
        <w:spacing w:line="211" w:lineRule="auto"/>
        <w:rPr>
          <w:b/>
          <w:sz w:val="18"/>
          <w:szCs w:val="28"/>
        </w:rPr>
      </w:pPr>
    </w:p>
    <w:p w:rsidR="00310C4C" w:rsidRDefault="00310C4C" w:rsidP="00EE01F5">
      <w:pPr>
        <w:spacing w:line="211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ТЕХНОЛОГІЧНА КАРТКА</w:t>
      </w:r>
    </w:p>
    <w:p w:rsidR="00310C4C" w:rsidRDefault="00310C4C" w:rsidP="00EE01F5">
      <w:pPr>
        <w:spacing w:line="211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АДМІНІСТРАТИВНОЇ ПОСЛУГИ </w:t>
      </w:r>
    </w:p>
    <w:tbl>
      <w:tblPr>
        <w:tblW w:w="9917" w:type="dxa"/>
        <w:tblInd w:w="-34" w:type="dxa"/>
        <w:tblLook w:val="00A0" w:firstRow="1" w:lastRow="0" w:firstColumn="1" w:lastColumn="0" w:noHBand="0" w:noVBand="0"/>
      </w:tblPr>
      <w:tblGrid>
        <w:gridCol w:w="516"/>
        <w:gridCol w:w="4872"/>
        <w:gridCol w:w="2667"/>
        <w:gridCol w:w="608"/>
        <w:gridCol w:w="1254"/>
      </w:tblGrid>
      <w:tr w:rsidR="00310C4C" w:rsidRPr="00310C4C" w:rsidTr="00EE01F5">
        <w:tc>
          <w:tcPr>
            <w:tcW w:w="9917" w:type="dxa"/>
            <w:gridSpan w:val="5"/>
            <w:tcBorders>
              <w:bottom w:val="single" w:sz="4" w:space="0" w:color="auto"/>
            </w:tcBorders>
          </w:tcPr>
          <w:p w:rsidR="00310C4C" w:rsidRPr="00310C4C" w:rsidRDefault="00E968AD" w:rsidP="00EE01F5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211" w:lineRule="auto"/>
              <w:jc w:val="center"/>
            </w:pPr>
            <w:r>
              <w:t>переоформлення</w:t>
            </w:r>
            <w:r w:rsidR="00E3510C">
              <w:t xml:space="preserve"> ліцензії</w:t>
            </w:r>
            <w:r w:rsidR="00310C4C" w:rsidRPr="00310C4C">
              <w:t xml:space="preserve"> на провадження освітньої діяльності  </w:t>
            </w:r>
          </w:p>
          <w:p w:rsidR="00310C4C" w:rsidRDefault="00391BA3" w:rsidP="00EE01F5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211" w:lineRule="auto"/>
              <w:jc w:val="center"/>
            </w:pPr>
            <w:r>
              <w:t>на рівні</w:t>
            </w:r>
            <w:r w:rsidR="00E30351">
              <w:t xml:space="preserve"> дошкільн</w:t>
            </w:r>
            <w:r w:rsidR="00310C4C" w:rsidRPr="00310C4C">
              <w:t>ої освіти</w:t>
            </w:r>
          </w:p>
          <w:p w:rsidR="00EF66DB" w:rsidRPr="00EE01F5" w:rsidRDefault="00EF66DB" w:rsidP="00EE01F5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211" w:lineRule="auto"/>
              <w:jc w:val="center"/>
              <w:rPr>
                <w:sz w:val="20"/>
              </w:rPr>
            </w:pPr>
          </w:p>
        </w:tc>
      </w:tr>
      <w:tr w:rsidR="00310C4C" w:rsidRPr="00310C4C" w:rsidTr="00EE01F5"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4C" w:rsidRPr="00310C4C" w:rsidRDefault="00310C4C" w:rsidP="00EE01F5">
            <w:pPr>
              <w:spacing w:line="211" w:lineRule="auto"/>
              <w:jc w:val="center"/>
              <w:rPr>
                <w:sz w:val="16"/>
                <w:szCs w:val="16"/>
              </w:rPr>
            </w:pPr>
            <w:r w:rsidRPr="00310C4C">
              <w:rPr>
                <w:caps/>
                <w:sz w:val="16"/>
                <w:szCs w:val="16"/>
              </w:rPr>
              <w:t>(</w:t>
            </w:r>
            <w:r w:rsidRPr="00310C4C">
              <w:rPr>
                <w:sz w:val="16"/>
                <w:szCs w:val="16"/>
              </w:rPr>
              <w:t>назва адміністративної послуги)</w:t>
            </w:r>
          </w:p>
        </w:tc>
      </w:tr>
      <w:tr w:rsidR="00310C4C" w:rsidRPr="00310C4C" w:rsidTr="00EE01F5">
        <w:tc>
          <w:tcPr>
            <w:tcW w:w="99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10C4C" w:rsidRPr="00310C4C" w:rsidRDefault="00E3510C" w:rsidP="00EE01F5">
            <w:pPr>
              <w:spacing w:line="211" w:lineRule="auto"/>
              <w:jc w:val="center"/>
            </w:pPr>
            <w:r>
              <w:t>(ідентифікатор послуги згідно з Реєстром</w:t>
            </w:r>
            <w:r w:rsidRPr="00E3510C">
              <w:t xml:space="preserve"> </w:t>
            </w:r>
            <w:r>
              <w:t xml:space="preserve">адміністративних </w:t>
            </w:r>
            <w:r w:rsidRPr="00E3510C">
              <w:t xml:space="preserve">послуг </w:t>
            </w:r>
            <w:r>
              <w:t xml:space="preserve">– </w:t>
            </w:r>
            <w:r w:rsidR="00E968AD">
              <w:t>02241</w:t>
            </w:r>
            <w:r>
              <w:t>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623"/>
            </w:tblGrid>
            <w:tr w:rsidR="00310C4C" w:rsidRPr="00310C4C" w:rsidTr="00567DA0">
              <w:trPr>
                <w:trHeight w:val="240"/>
              </w:trPr>
              <w:tc>
                <w:tcPr>
                  <w:tcW w:w="9623" w:type="dxa"/>
                  <w:shd w:val="clear" w:color="auto" w:fill="auto"/>
                </w:tcPr>
                <w:p w:rsidR="00310C4C" w:rsidRDefault="00310C4C" w:rsidP="00EE01F5">
                  <w:pPr>
                    <w:spacing w:line="211" w:lineRule="auto"/>
                    <w:jc w:val="center"/>
                    <w:rPr>
                      <w:sz w:val="16"/>
                      <w:szCs w:val="16"/>
                    </w:rPr>
                  </w:pPr>
                </w:p>
                <w:p w:rsidR="00E3510C" w:rsidRPr="00310C4C" w:rsidRDefault="00E3510C" w:rsidP="00EE01F5">
                  <w:pPr>
                    <w:spacing w:line="211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310C4C" w:rsidRPr="00310C4C" w:rsidRDefault="00310C4C" w:rsidP="00EE01F5">
            <w:pPr>
              <w:spacing w:line="211" w:lineRule="auto"/>
              <w:jc w:val="center"/>
            </w:pPr>
            <w:r w:rsidRPr="00310C4C">
              <w:t xml:space="preserve">Дніпропетровська обласна державна адміністрація  </w:t>
            </w:r>
          </w:p>
        </w:tc>
      </w:tr>
      <w:tr w:rsidR="00310C4C" w:rsidRPr="00310C4C" w:rsidTr="00EE01F5">
        <w:tc>
          <w:tcPr>
            <w:tcW w:w="9917" w:type="dxa"/>
            <w:gridSpan w:val="5"/>
            <w:tcBorders>
              <w:top w:val="single" w:sz="4" w:space="0" w:color="auto"/>
            </w:tcBorders>
          </w:tcPr>
          <w:p w:rsidR="00310C4C" w:rsidRPr="00310C4C" w:rsidRDefault="00310C4C" w:rsidP="00EE01F5">
            <w:pPr>
              <w:spacing w:line="211" w:lineRule="auto"/>
              <w:jc w:val="center"/>
              <w:rPr>
                <w:sz w:val="16"/>
                <w:szCs w:val="16"/>
              </w:rPr>
            </w:pPr>
            <w:r w:rsidRPr="00310C4C">
              <w:rPr>
                <w:sz w:val="16"/>
                <w:szCs w:val="16"/>
              </w:rPr>
              <w:t>(найменування суб’єкта надання адміністративної послуги)</w:t>
            </w:r>
          </w:p>
        </w:tc>
      </w:tr>
      <w:tr w:rsidR="00FB2AAD" w:rsidRPr="00642EE9" w:rsidTr="00EE01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16" w:type="dxa"/>
            <w:shd w:val="clear" w:color="auto" w:fill="auto"/>
          </w:tcPr>
          <w:p w:rsidR="00FB2AAD" w:rsidRPr="00642EE9" w:rsidRDefault="00FB2AAD" w:rsidP="00EE01F5">
            <w:pPr>
              <w:pStyle w:val="a3"/>
              <w:spacing w:before="0" w:beforeAutospacing="0" w:after="0" w:afterAutospacing="0" w:line="211" w:lineRule="auto"/>
              <w:jc w:val="both"/>
              <w:rPr>
                <w:sz w:val="22"/>
                <w:szCs w:val="22"/>
              </w:rPr>
            </w:pPr>
            <w:r w:rsidRPr="00642EE9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з</w:t>
            </w:r>
            <w:r w:rsidRPr="00642EE9">
              <w:rPr>
                <w:sz w:val="22"/>
                <w:szCs w:val="22"/>
              </w:rPr>
              <w:t>/п</w:t>
            </w:r>
          </w:p>
        </w:tc>
        <w:tc>
          <w:tcPr>
            <w:tcW w:w="4872" w:type="dxa"/>
            <w:shd w:val="clear" w:color="auto" w:fill="auto"/>
          </w:tcPr>
          <w:p w:rsidR="00FB2AAD" w:rsidRPr="00642EE9" w:rsidRDefault="00FB2AAD" w:rsidP="00EE01F5">
            <w:pPr>
              <w:pStyle w:val="a3"/>
              <w:spacing w:before="0" w:beforeAutospacing="0" w:after="0" w:afterAutospacing="0" w:line="211" w:lineRule="auto"/>
              <w:jc w:val="center"/>
            </w:pPr>
            <w:r w:rsidRPr="00642EE9">
              <w:t>Етапи послуги</w:t>
            </w:r>
          </w:p>
        </w:tc>
        <w:tc>
          <w:tcPr>
            <w:tcW w:w="2667" w:type="dxa"/>
            <w:shd w:val="clear" w:color="auto" w:fill="auto"/>
          </w:tcPr>
          <w:p w:rsidR="00FB2AAD" w:rsidRPr="00642EE9" w:rsidRDefault="00FB2AAD" w:rsidP="00EE01F5">
            <w:pPr>
              <w:pStyle w:val="a3"/>
              <w:spacing w:before="0" w:beforeAutospacing="0" w:after="0" w:afterAutospacing="0" w:line="211" w:lineRule="auto"/>
              <w:jc w:val="center"/>
            </w:pPr>
            <w:r w:rsidRPr="00642EE9">
              <w:t>Відповідальна посадова особа і структурний підрозділ</w:t>
            </w:r>
          </w:p>
        </w:tc>
        <w:tc>
          <w:tcPr>
            <w:tcW w:w="608" w:type="dxa"/>
            <w:shd w:val="clear" w:color="auto" w:fill="auto"/>
          </w:tcPr>
          <w:p w:rsidR="00FB2AAD" w:rsidRPr="00642EE9" w:rsidRDefault="00FB2AAD" w:rsidP="00EE01F5">
            <w:pPr>
              <w:pStyle w:val="a3"/>
              <w:spacing w:before="0" w:beforeAutospacing="0" w:after="0" w:afterAutospacing="0" w:line="211" w:lineRule="auto"/>
              <w:jc w:val="center"/>
            </w:pPr>
            <w:r w:rsidRPr="00642EE9">
              <w:t xml:space="preserve">Дія </w:t>
            </w:r>
          </w:p>
        </w:tc>
        <w:tc>
          <w:tcPr>
            <w:tcW w:w="1254" w:type="dxa"/>
            <w:shd w:val="clear" w:color="auto" w:fill="auto"/>
          </w:tcPr>
          <w:p w:rsidR="00FB2AAD" w:rsidRPr="00642EE9" w:rsidRDefault="00FB2AAD" w:rsidP="00EE01F5">
            <w:pPr>
              <w:pStyle w:val="a3"/>
              <w:spacing w:before="0" w:beforeAutospacing="0" w:after="0" w:afterAutospacing="0" w:line="211" w:lineRule="auto"/>
              <w:jc w:val="center"/>
            </w:pPr>
            <w:r w:rsidRPr="00642EE9">
              <w:t xml:space="preserve">Термін </w:t>
            </w:r>
            <w:proofErr w:type="spellStart"/>
            <w:r w:rsidRPr="00642EE9">
              <w:t>виконан</w:t>
            </w:r>
            <w:r>
              <w:t>-</w:t>
            </w:r>
            <w:r w:rsidRPr="00642EE9">
              <w:t>ня</w:t>
            </w:r>
            <w:proofErr w:type="spellEnd"/>
            <w:r w:rsidRPr="00642EE9">
              <w:t xml:space="preserve"> (днів)</w:t>
            </w:r>
          </w:p>
        </w:tc>
      </w:tr>
      <w:tr w:rsidR="00FB2AAD" w:rsidRPr="00642EE9" w:rsidTr="00EE01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16" w:type="dxa"/>
            <w:shd w:val="clear" w:color="auto" w:fill="auto"/>
          </w:tcPr>
          <w:p w:rsidR="00FB2AAD" w:rsidRPr="00863DBC" w:rsidRDefault="00FB2AAD" w:rsidP="00EE01F5">
            <w:pPr>
              <w:spacing w:line="211" w:lineRule="auto"/>
              <w:jc w:val="center"/>
            </w:pPr>
            <w:r w:rsidRPr="00863DBC">
              <w:t>1.</w:t>
            </w:r>
          </w:p>
        </w:tc>
        <w:tc>
          <w:tcPr>
            <w:tcW w:w="4872" w:type="dxa"/>
            <w:shd w:val="clear" w:color="auto" w:fill="auto"/>
          </w:tcPr>
          <w:p w:rsidR="00FB2AAD" w:rsidRPr="00863DBC" w:rsidRDefault="00FB2AAD" w:rsidP="00EE01F5">
            <w:pPr>
              <w:spacing w:line="211" w:lineRule="auto"/>
              <w:jc w:val="center"/>
            </w:pPr>
            <w:r w:rsidRPr="00863DBC">
              <w:t>2.</w:t>
            </w:r>
          </w:p>
        </w:tc>
        <w:tc>
          <w:tcPr>
            <w:tcW w:w="2667" w:type="dxa"/>
            <w:shd w:val="clear" w:color="auto" w:fill="auto"/>
          </w:tcPr>
          <w:p w:rsidR="00FB2AAD" w:rsidRPr="00863DBC" w:rsidRDefault="00FB2AAD" w:rsidP="00EE01F5">
            <w:pPr>
              <w:pStyle w:val="a3"/>
              <w:spacing w:before="0" w:beforeAutospacing="0" w:after="0" w:afterAutospacing="0" w:line="211" w:lineRule="auto"/>
              <w:jc w:val="center"/>
            </w:pPr>
            <w:r w:rsidRPr="00863DBC">
              <w:t>3.</w:t>
            </w:r>
          </w:p>
        </w:tc>
        <w:tc>
          <w:tcPr>
            <w:tcW w:w="608" w:type="dxa"/>
            <w:shd w:val="clear" w:color="auto" w:fill="auto"/>
          </w:tcPr>
          <w:p w:rsidR="00FB2AAD" w:rsidRPr="00863DBC" w:rsidRDefault="00FB2AAD" w:rsidP="00EE01F5">
            <w:pPr>
              <w:pStyle w:val="a3"/>
              <w:spacing w:before="0" w:beforeAutospacing="0" w:after="0" w:afterAutospacing="0" w:line="211" w:lineRule="auto"/>
              <w:jc w:val="center"/>
            </w:pPr>
            <w:r w:rsidRPr="00863DBC">
              <w:t>4.</w:t>
            </w:r>
          </w:p>
        </w:tc>
        <w:tc>
          <w:tcPr>
            <w:tcW w:w="1254" w:type="dxa"/>
            <w:shd w:val="clear" w:color="auto" w:fill="auto"/>
          </w:tcPr>
          <w:p w:rsidR="00FB2AAD" w:rsidRPr="00863DBC" w:rsidRDefault="00FB2AAD" w:rsidP="00EE01F5">
            <w:pPr>
              <w:pStyle w:val="a3"/>
              <w:spacing w:before="0" w:beforeAutospacing="0" w:after="0" w:afterAutospacing="0" w:line="211" w:lineRule="auto"/>
              <w:jc w:val="center"/>
            </w:pPr>
            <w:r w:rsidRPr="00863DBC">
              <w:t>5.</w:t>
            </w:r>
          </w:p>
        </w:tc>
      </w:tr>
      <w:tr w:rsidR="00FB2AAD" w:rsidRPr="00642EE9" w:rsidTr="00EE01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16" w:type="dxa"/>
            <w:shd w:val="clear" w:color="auto" w:fill="auto"/>
          </w:tcPr>
          <w:p w:rsidR="00FB2AAD" w:rsidRPr="00642EE9" w:rsidRDefault="00FB2AAD" w:rsidP="00EE01F5">
            <w:pPr>
              <w:spacing w:line="211" w:lineRule="auto"/>
              <w:jc w:val="center"/>
            </w:pPr>
            <w:r w:rsidRPr="00642EE9">
              <w:t>1.</w:t>
            </w:r>
          </w:p>
        </w:tc>
        <w:tc>
          <w:tcPr>
            <w:tcW w:w="4872" w:type="dxa"/>
            <w:shd w:val="clear" w:color="auto" w:fill="auto"/>
          </w:tcPr>
          <w:p w:rsidR="00FB2AAD" w:rsidRPr="00EF6A37" w:rsidRDefault="00FB2AAD" w:rsidP="00EE01F5">
            <w:pPr>
              <w:spacing w:line="211" w:lineRule="auto"/>
              <w:jc w:val="both"/>
            </w:pPr>
            <w:r w:rsidRPr="00EF6A37">
              <w:t>Прийом, реєстрація заяви з комплектом документів</w:t>
            </w:r>
            <w:r>
              <w:t xml:space="preserve"> за описом</w:t>
            </w:r>
            <w:r w:rsidRPr="00EF6A37">
              <w:t xml:space="preserve"> та повідомлення замовника про орієнтований термін виконання.</w:t>
            </w:r>
          </w:p>
          <w:p w:rsidR="00FB2AAD" w:rsidRPr="00EF6A37" w:rsidRDefault="008A75E9" w:rsidP="00EE01F5">
            <w:pPr>
              <w:spacing w:line="211" w:lineRule="auto"/>
              <w:jc w:val="both"/>
            </w:pPr>
            <w:r w:rsidRPr="00EF6A37">
              <w:t xml:space="preserve">Формування адміністративної справи, занесення даних до </w:t>
            </w:r>
            <w:r w:rsidRPr="00EF6A37">
              <w:rPr>
                <w:color w:val="000000"/>
              </w:rPr>
              <w:t xml:space="preserve">Реєстру </w:t>
            </w:r>
            <w:r w:rsidRPr="00EF6A37">
              <w:rPr>
                <w:color w:val="000000"/>
                <w:shd w:val="clear" w:color="auto" w:fill="FFFFFF"/>
              </w:rPr>
              <w:t>адміністративних послуг</w:t>
            </w:r>
            <w:r w:rsidRPr="00EF6A37">
              <w:rPr>
                <w:color w:val="FF0000"/>
              </w:rPr>
              <w:t xml:space="preserve"> </w:t>
            </w:r>
            <w:r w:rsidRPr="00EF6A37">
              <w:t>та журналу реєстрації</w:t>
            </w:r>
            <w:r>
              <w:t xml:space="preserve"> (у паперовій та/або електронній формі)</w:t>
            </w:r>
            <w:r w:rsidRPr="00EF6A37">
              <w:t>.</w:t>
            </w:r>
          </w:p>
        </w:tc>
        <w:tc>
          <w:tcPr>
            <w:tcW w:w="2667" w:type="dxa"/>
            <w:shd w:val="clear" w:color="auto" w:fill="auto"/>
          </w:tcPr>
          <w:p w:rsidR="00FB2AAD" w:rsidRPr="00EF6A37" w:rsidRDefault="00FB2AAD" w:rsidP="00EE01F5">
            <w:pPr>
              <w:pStyle w:val="a3"/>
              <w:spacing w:before="0" w:beforeAutospacing="0" w:after="0" w:afterAutospacing="0" w:line="211" w:lineRule="auto"/>
              <w:jc w:val="both"/>
            </w:pPr>
            <w:r w:rsidRPr="00EF6A37">
              <w:t xml:space="preserve">Адміністратор ЦНАП </w:t>
            </w:r>
          </w:p>
        </w:tc>
        <w:tc>
          <w:tcPr>
            <w:tcW w:w="608" w:type="dxa"/>
            <w:shd w:val="clear" w:color="auto" w:fill="auto"/>
          </w:tcPr>
          <w:p w:rsidR="00FB2AAD" w:rsidRPr="00EF6A37" w:rsidRDefault="00FB2AAD" w:rsidP="00EE01F5">
            <w:pPr>
              <w:pStyle w:val="a3"/>
              <w:spacing w:before="0" w:beforeAutospacing="0" w:after="0" w:afterAutospacing="0" w:line="211" w:lineRule="auto"/>
              <w:jc w:val="center"/>
            </w:pPr>
            <w:r w:rsidRPr="00EF6A37">
              <w:t>В</w:t>
            </w:r>
          </w:p>
        </w:tc>
        <w:tc>
          <w:tcPr>
            <w:tcW w:w="1254" w:type="dxa"/>
            <w:shd w:val="clear" w:color="auto" w:fill="auto"/>
          </w:tcPr>
          <w:p w:rsidR="00FB2AAD" w:rsidRPr="00642EE9" w:rsidRDefault="00FB2AAD" w:rsidP="00EE01F5">
            <w:pPr>
              <w:pStyle w:val="a3"/>
              <w:spacing w:before="0" w:beforeAutospacing="0" w:after="0" w:afterAutospacing="0" w:line="211" w:lineRule="auto"/>
              <w:jc w:val="both"/>
            </w:pPr>
            <w:r w:rsidRPr="00642EE9">
              <w:t>Протяг</w:t>
            </w:r>
            <w:r>
              <w:t>ом</w:t>
            </w:r>
            <w:r w:rsidRPr="00642EE9">
              <w:t xml:space="preserve"> 1 дня</w:t>
            </w:r>
          </w:p>
        </w:tc>
      </w:tr>
      <w:tr w:rsidR="00FB2AAD" w:rsidRPr="00642EE9" w:rsidTr="00EE01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16" w:type="dxa"/>
            <w:shd w:val="clear" w:color="auto" w:fill="auto"/>
          </w:tcPr>
          <w:p w:rsidR="00FB2AAD" w:rsidRPr="00642EE9" w:rsidRDefault="00FB2AAD" w:rsidP="00EE01F5">
            <w:pPr>
              <w:spacing w:line="211" w:lineRule="auto"/>
              <w:jc w:val="center"/>
            </w:pPr>
            <w:r w:rsidRPr="00642EE9">
              <w:t>2.</w:t>
            </w:r>
          </w:p>
        </w:tc>
        <w:tc>
          <w:tcPr>
            <w:tcW w:w="4872" w:type="dxa"/>
            <w:shd w:val="clear" w:color="auto" w:fill="auto"/>
          </w:tcPr>
          <w:p w:rsidR="008A75E9" w:rsidRDefault="008A75E9" w:rsidP="00EE01F5">
            <w:pPr>
              <w:spacing w:line="211" w:lineRule="auto"/>
              <w:jc w:val="both"/>
            </w:pPr>
            <w:r w:rsidRPr="00EF6A37">
              <w:t>Передача заяви з комплектом документів</w:t>
            </w:r>
            <w:r>
              <w:t xml:space="preserve"> за описом</w:t>
            </w:r>
            <w:r w:rsidRPr="00EF6A37">
              <w:t xml:space="preserve"> уповноваженій особі департаменту освіти і науки облдержадміністрації. </w:t>
            </w:r>
          </w:p>
          <w:p w:rsidR="008A75E9" w:rsidRPr="00EF6A37" w:rsidRDefault="008A75E9" w:rsidP="00EE01F5">
            <w:pPr>
              <w:spacing w:line="211" w:lineRule="auto"/>
              <w:jc w:val="both"/>
            </w:pPr>
            <w:r>
              <w:t>На двох примірниках опису документів уповноваженою особою органу ліцензування робиться відмітка про дату прийняття документів і засвідчується підписом із зазначенням прізвища, ініціалів, посади.</w:t>
            </w:r>
          </w:p>
          <w:p w:rsidR="00FB2AAD" w:rsidRPr="00EF6A37" w:rsidRDefault="008A75E9" w:rsidP="00EE01F5">
            <w:pPr>
              <w:spacing w:line="211" w:lineRule="auto"/>
              <w:jc w:val="both"/>
            </w:pPr>
            <w:r>
              <w:t>Запис у</w:t>
            </w:r>
            <w:r w:rsidRPr="00EF6A37">
              <w:t xml:space="preserve"> супровідн</w:t>
            </w:r>
            <w:r>
              <w:t>ому</w:t>
            </w:r>
            <w:r w:rsidRPr="00EF6A37">
              <w:t xml:space="preserve"> лист</w:t>
            </w:r>
            <w:r>
              <w:t>і</w:t>
            </w:r>
            <w:r w:rsidRPr="00EF6A37">
              <w:t xml:space="preserve"> проход</w:t>
            </w:r>
            <w:r>
              <w:t>ження справи</w:t>
            </w:r>
            <w:r w:rsidRPr="00EF6A37">
              <w:t xml:space="preserve"> про факт отримання пакету документів.</w:t>
            </w:r>
          </w:p>
        </w:tc>
        <w:tc>
          <w:tcPr>
            <w:tcW w:w="2667" w:type="dxa"/>
            <w:shd w:val="clear" w:color="auto" w:fill="auto"/>
          </w:tcPr>
          <w:p w:rsidR="00FB2AAD" w:rsidRPr="00EF6A37" w:rsidRDefault="00FB2AAD" w:rsidP="00EE01F5">
            <w:pPr>
              <w:spacing w:line="211" w:lineRule="auto"/>
              <w:jc w:val="both"/>
            </w:pPr>
            <w:r w:rsidRPr="00EF6A37">
              <w:t>Адміністратор ЦНАП</w:t>
            </w:r>
          </w:p>
          <w:p w:rsidR="00FB2AAD" w:rsidRPr="00EF6A37" w:rsidRDefault="00FB2AAD" w:rsidP="00EE01F5">
            <w:pPr>
              <w:spacing w:line="211" w:lineRule="auto"/>
              <w:jc w:val="both"/>
            </w:pPr>
          </w:p>
          <w:p w:rsidR="00FB2AAD" w:rsidRDefault="00FB2AAD" w:rsidP="00EE01F5">
            <w:pPr>
              <w:spacing w:line="211" w:lineRule="auto"/>
            </w:pPr>
          </w:p>
          <w:p w:rsidR="00FB2AAD" w:rsidRDefault="00FB2AAD" w:rsidP="00EE01F5">
            <w:pPr>
              <w:spacing w:line="211" w:lineRule="auto"/>
            </w:pPr>
            <w:r w:rsidRPr="00EF6A37">
              <w:t xml:space="preserve">Уповноважена особа департаменту освіти </w:t>
            </w:r>
          </w:p>
          <w:p w:rsidR="00FB2AAD" w:rsidRPr="00EF6A37" w:rsidRDefault="00FB2AAD" w:rsidP="00EE01F5">
            <w:pPr>
              <w:spacing w:line="211" w:lineRule="auto"/>
            </w:pPr>
            <w:r w:rsidRPr="00EF6A37">
              <w:t>і науки облдержадміністрації</w:t>
            </w:r>
          </w:p>
        </w:tc>
        <w:tc>
          <w:tcPr>
            <w:tcW w:w="608" w:type="dxa"/>
            <w:shd w:val="clear" w:color="auto" w:fill="auto"/>
          </w:tcPr>
          <w:p w:rsidR="00FB2AAD" w:rsidRDefault="00FB2AAD" w:rsidP="00EE01F5">
            <w:pPr>
              <w:pStyle w:val="a3"/>
              <w:spacing w:before="0" w:beforeAutospacing="0" w:after="0" w:afterAutospacing="0" w:line="211" w:lineRule="auto"/>
              <w:jc w:val="center"/>
            </w:pPr>
            <w:r w:rsidRPr="00EF6A37">
              <w:t>В</w:t>
            </w:r>
          </w:p>
          <w:p w:rsidR="00FB2AAD" w:rsidRDefault="00FB2AAD" w:rsidP="00EE01F5">
            <w:pPr>
              <w:pStyle w:val="a3"/>
              <w:spacing w:before="0" w:beforeAutospacing="0" w:after="0" w:afterAutospacing="0" w:line="211" w:lineRule="auto"/>
              <w:jc w:val="center"/>
            </w:pPr>
          </w:p>
          <w:p w:rsidR="00FB2AAD" w:rsidRDefault="00FB2AAD" w:rsidP="00EE01F5">
            <w:pPr>
              <w:pStyle w:val="a3"/>
              <w:spacing w:before="0" w:beforeAutospacing="0" w:after="0" w:afterAutospacing="0" w:line="211" w:lineRule="auto"/>
              <w:jc w:val="center"/>
            </w:pPr>
          </w:p>
          <w:p w:rsidR="00FB2AAD" w:rsidRPr="00EF6A37" w:rsidRDefault="00FB2AAD" w:rsidP="00EE01F5">
            <w:pPr>
              <w:pStyle w:val="a3"/>
              <w:spacing w:before="0" w:beforeAutospacing="0" w:after="0" w:afterAutospacing="0" w:line="211" w:lineRule="auto"/>
              <w:jc w:val="center"/>
            </w:pPr>
            <w:r>
              <w:t>В</w:t>
            </w:r>
          </w:p>
        </w:tc>
        <w:tc>
          <w:tcPr>
            <w:tcW w:w="1254" w:type="dxa"/>
            <w:shd w:val="clear" w:color="auto" w:fill="auto"/>
          </w:tcPr>
          <w:p w:rsidR="00FB2AAD" w:rsidRPr="00642EE9" w:rsidRDefault="00FB2AAD" w:rsidP="00EE01F5">
            <w:pPr>
              <w:pStyle w:val="a3"/>
              <w:spacing w:before="0" w:beforeAutospacing="0" w:after="0" w:afterAutospacing="0" w:line="211" w:lineRule="auto"/>
              <w:jc w:val="both"/>
            </w:pPr>
            <w:r>
              <w:t xml:space="preserve">Протягом 1 – 2 </w:t>
            </w:r>
            <w:proofErr w:type="spellStart"/>
            <w:r>
              <w:t>ро-бочих</w:t>
            </w:r>
            <w:proofErr w:type="spellEnd"/>
            <w:r>
              <w:t xml:space="preserve"> днів</w:t>
            </w:r>
          </w:p>
        </w:tc>
      </w:tr>
      <w:tr w:rsidR="00FB2AAD" w:rsidRPr="00642EE9" w:rsidTr="00EE01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16" w:type="dxa"/>
            <w:shd w:val="clear" w:color="auto" w:fill="auto"/>
          </w:tcPr>
          <w:p w:rsidR="00FB2AAD" w:rsidRPr="00642EE9" w:rsidRDefault="00FB2AAD" w:rsidP="00EE01F5">
            <w:pPr>
              <w:spacing w:line="211" w:lineRule="auto"/>
              <w:jc w:val="center"/>
            </w:pPr>
            <w:r w:rsidRPr="00642EE9">
              <w:t>3.</w:t>
            </w:r>
          </w:p>
        </w:tc>
        <w:tc>
          <w:tcPr>
            <w:tcW w:w="4872" w:type="dxa"/>
            <w:shd w:val="clear" w:color="auto" w:fill="auto"/>
          </w:tcPr>
          <w:p w:rsidR="00FB2AAD" w:rsidRDefault="00FB2AAD" w:rsidP="00EE01F5">
            <w:pPr>
              <w:spacing w:line="211" w:lineRule="auto"/>
              <w:jc w:val="both"/>
            </w:pPr>
            <w:r>
              <w:t xml:space="preserve">Комісія з питань ліцензування освітньої діяльності закладів освіти у сфері дошкільної, позашкільної та повної загальної середньої освіти встановлює наявність або відсутність підстав для залишення заяви без розгляду і в разі їх наявності пропонує органу ліцензування прийняти відповідне рішення. </w:t>
            </w:r>
          </w:p>
          <w:p w:rsidR="00FB2AAD" w:rsidRDefault="00FB2AAD" w:rsidP="00EE01F5">
            <w:pPr>
              <w:spacing w:line="211" w:lineRule="auto"/>
              <w:jc w:val="both"/>
            </w:pPr>
            <w:r>
              <w:t>У разі відсутності підстав для залишення заяви про отримання ліцензії без розгляду розглядає її та підтвердні документи з метою встановлення відсутності або наявності підстав для відмови у переоформленні:</w:t>
            </w:r>
          </w:p>
          <w:p w:rsidR="00FB2AAD" w:rsidRDefault="00FB2AAD" w:rsidP="00EE01F5">
            <w:pPr>
              <w:numPr>
                <w:ilvl w:val="0"/>
                <w:numId w:val="3"/>
              </w:numPr>
              <w:tabs>
                <w:tab w:val="left" w:pos="317"/>
              </w:tabs>
              <w:spacing w:line="211" w:lineRule="auto"/>
              <w:ind w:left="0" w:firstLine="0"/>
              <w:jc w:val="both"/>
            </w:pPr>
            <w:r>
              <w:t>у разі встановлення підстав</w:t>
            </w:r>
            <w:r w:rsidRPr="00642EE9">
              <w:t xml:space="preserve"> </w:t>
            </w:r>
            <w:r>
              <w:t>для відмови у переоформленні  ліцензії пропонує органу ліцензування прийняти обґрунтоване рішення про відмову у переоформленні  ліцензії;</w:t>
            </w:r>
          </w:p>
          <w:p w:rsidR="00FB2AAD" w:rsidRPr="00642EE9" w:rsidRDefault="00FB2AAD" w:rsidP="00EE01F5">
            <w:pPr>
              <w:numPr>
                <w:ilvl w:val="0"/>
                <w:numId w:val="3"/>
              </w:numPr>
              <w:tabs>
                <w:tab w:val="left" w:pos="317"/>
              </w:tabs>
              <w:spacing w:line="211" w:lineRule="auto"/>
              <w:ind w:left="0" w:firstLine="0"/>
              <w:jc w:val="both"/>
            </w:pPr>
            <w:r>
              <w:lastRenderedPageBreak/>
              <w:t>у разі встановлення відсутності підстав для відмови у переоформленні ліцензії пропонує органу ліцензування прийняти рішення про переоформлення ліцензії.</w:t>
            </w:r>
          </w:p>
        </w:tc>
        <w:tc>
          <w:tcPr>
            <w:tcW w:w="2667" w:type="dxa"/>
            <w:shd w:val="clear" w:color="auto" w:fill="auto"/>
          </w:tcPr>
          <w:p w:rsidR="00FB2AAD" w:rsidRDefault="00FB2AAD" w:rsidP="00EE01F5">
            <w:pPr>
              <w:pStyle w:val="a3"/>
              <w:spacing w:before="0" w:beforeAutospacing="0" w:after="0" w:afterAutospacing="0" w:line="211" w:lineRule="auto"/>
            </w:pPr>
            <w:r>
              <w:lastRenderedPageBreak/>
              <w:t>Голова, секретар комісії питань ліцензування освітньої діяльності закладів</w:t>
            </w:r>
          </w:p>
          <w:p w:rsidR="00FB2AAD" w:rsidRDefault="00FB2AAD" w:rsidP="00EE01F5">
            <w:pPr>
              <w:pStyle w:val="a3"/>
              <w:spacing w:before="0" w:beforeAutospacing="0" w:after="0" w:afterAutospacing="0" w:line="211" w:lineRule="auto"/>
            </w:pPr>
          </w:p>
          <w:p w:rsidR="00FB2AAD" w:rsidRDefault="00FB2AAD" w:rsidP="00EE01F5">
            <w:pPr>
              <w:pStyle w:val="a3"/>
              <w:spacing w:before="0" w:beforeAutospacing="0" w:after="0" w:afterAutospacing="0" w:line="211" w:lineRule="auto"/>
            </w:pPr>
          </w:p>
          <w:p w:rsidR="00FB2AAD" w:rsidRPr="00F736D0" w:rsidRDefault="00FB2AAD" w:rsidP="00EE01F5">
            <w:pPr>
              <w:pStyle w:val="a3"/>
              <w:spacing w:before="0" w:beforeAutospacing="0" w:after="0" w:afterAutospacing="0" w:line="211" w:lineRule="auto"/>
              <w:rPr>
                <w:b/>
              </w:rPr>
            </w:pPr>
          </w:p>
        </w:tc>
        <w:tc>
          <w:tcPr>
            <w:tcW w:w="608" w:type="dxa"/>
            <w:shd w:val="clear" w:color="auto" w:fill="auto"/>
          </w:tcPr>
          <w:p w:rsidR="00FB2AAD" w:rsidRPr="00642EE9" w:rsidRDefault="00FB2AAD" w:rsidP="00EE01F5">
            <w:pPr>
              <w:pStyle w:val="a3"/>
              <w:spacing w:before="0" w:beforeAutospacing="0" w:after="0" w:afterAutospacing="0" w:line="211" w:lineRule="auto"/>
              <w:jc w:val="center"/>
            </w:pPr>
            <w:r w:rsidRPr="00642EE9">
              <w:t>В</w:t>
            </w:r>
          </w:p>
        </w:tc>
        <w:tc>
          <w:tcPr>
            <w:tcW w:w="1254" w:type="dxa"/>
            <w:shd w:val="clear" w:color="auto" w:fill="auto"/>
          </w:tcPr>
          <w:p w:rsidR="00FB2AAD" w:rsidRDefault="00FB2AAD" w:rsidP="00EE01F5">
            <w:pPr>
              <w:pStyle w:val="a3"/>
              <w:spacing w:before="0" w:beforeAutospacing="0" w:after="0" w:afterAutospacing="0" w:line="211" w:lineRule="auto"/>
              <w:jc w:val="both"/>
            </w:pPr>
            <w:r>
              <w:t xml:space="preserve">Протягом 1 – 2 </w:t>
            </w:r>
            <w:proofErr w:type="spellStart"/>
            <w:r>
              <w:t>ро</w:t>
            </w:r>
            <w:r w:rsidR="00EE01F5">
              <w:t>-</w:t>
            </w:r>
            <w:r>
              <w:t>бочих</w:t>
            </w:r>
            <w:proofErr w:type="spellEnd"/>
            <w:r>
              <w:t xml:space="preserve"> днів</w:t>
            </w:r>
          </w:p>
          <w:p w:rsidR="00FB2AAD" w:rsidRPr="00642EE9" w:rsidRDefault="00FB2AAD" w:rsidP="00EE01F5">
            <w:pPr>
              <w:pStyle w:val="a3"/>
              <w:spacing w:before="0" w:beforeAutospacing="0" w:after="0" w:afterAutospacing="0" w:line="211" w:lineRule="auto"/>
              <w:jc w:val="both"/>
            </w:pPr>
          </w:p>
        </w:tc>
      </w:tr>
      <w:tr w:rsidR="00FB2AAD" w:rsidRPr="00642EE9" w:rsidTr="00EE01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16" w:type="dxa"/>
            <w:shd w:val="clear" w:color="auto" w:fill="auto"/>
          </w:tcPr>
          <w:p w:rsidR="00FB2AAD" w:rsidRPr="00642EE9" w:rsidRDefault="00FB2AAD" w:rsidP="00EE01F5">
            <w:pPr>
              <w:spacing w:line="211" w:lineRule="auto"/>
              <w:jc w:val="center"/>
            </w:pPr>
            <w:r w:rsidRPr="00642EE9">
              <w:lastRenderedPageBreak/>
              <w:t>4</w:t>
            </w:r>
            <w:r>
              <w:t>.</w:t>
            </w:r>
          </w:p>
        </w:tc>
        <w:tc>
          <w:tcPr>
            <w:tcW w:w="4872" w:type="dxa"/>
            <w:shd w:val="clear" w:color="auto" w:fill="auto"/>
          </w:tcPr>
          <w:p w:rsidR="00FB2AAD" w:rsidRPr="00642EE9" w:rsidRDefault="00FB2AAD" w:rsidP="00EE01F5">
            <w:pPr>
              <w:spacing w:line="211" w:lineRule="auto"/>
              <w:jc w:val="both"/>
            </w:pPr>
            <w:r>
              <w:t xml:space="preserve">Підготовка проєкту розпорядження голови облдержадміністрації щодо </w:t>
            </w:r>
            <w:r w:rsidR="006D081D">
              <w:t>переоформлення ліцензії/</w:t>
            </w:r>
            <w:r>
              <w:t xml:space="preserve">залишення заяви без </w:t>
            </w:r>
            <w:r w:rsidR="006D081D">
              <w:t>розгляду/</w:t>
            </w:r>
            <w:r>
              <w:t xml:space="preserve"> відмо</w:t>
            </w:r>
            <w:r w:rsidR="006D081D">
              <w:t>ви у переоформленні ліцензії</w:t>
            </w:r>
            <w:r>
              <w:t>.</w:t>
            </w:r>
          </w:p>
        </w:tc>
        <w:tc>
          <w:tcPr>
            <w:tcW w:w="2667" w:type="dxa"/>
            <w:shd w:val="clear" w:color="auto" w:fill="auto"/>
          </w:tcPr>
          <w:p w:rsidR="00FB2AAD" w:rsidRDefault="00FB2AAD" w:rsidP="00EE01F5">
            <w:pPr>
              <w:pStyle w:val="a3"/>
              <w:spacing w:before="0" w:beforeAutospacing="0" w:after="0" w:afterAutospacing="0" w:line="211" w:lineRule="auto"/>
              <w:jc w:val="both"/>
            </w:pPr>
            <w:r w:rsidRPr="00642EE9">
              <w:t xml:space="preserve">Уповноважена особа департаменту освіти </w:t>
            </w:r>
          </w:p>
          <w:p w:rsidR="00FB2AAD" w:rsidRPr="00642EE9" w:rsidRDefault="00FB2AAD" w:rsidP="00EE01F5">
            <w:pPr>
              <w:pStyle w:val="a3"/>
              <w:spacing w:before="0" w:beforeAutospacing="0" w:after="0" w:afterAutospacing="0" w:line="211" w:lineRule="auto"/>
            </w:pPr>
            <w:r w:rsidRPr="00642EE9">
              <w:t xml:space="preserve">і науки </w:t>
            </w:r>
            <w:r w:rsidRPr="00EF6A37">
              <w:t>облдержадміністраці</w:t>
            </w:r>
            <w:r w:rsidRPr="00F736D0">
              <w:t>ї</w:t>
            </w:r>
          </w:p>
        </w:tc>
        <w:tc>
          <w:tcPr>
            <w:tcW w:w="608" w:type="dxa"/>
            <w:shd w:val="clear" w:color="auto" w:fill="auto"/>
          </w:tcPr>
          <w:p w:rsidR="00FB2AAD" w:rsidRPr="00642EE9" w:rsidRDefault="00FB2AAD" w:rsidP="00EE01F5">
            <w:pPr>
              <w:pStyle w:val="a3"/>
              <w:spacing w:before="0" w:beforeAutospacing="0" w:after="0" w:afterAutospacing="0" w:line="211" w:lineRule="auto"/>
              <w:jc w:val="center"/>
            </w:pPr>
            <w:r>
              <w:t>П</w:t>
            </w:r>
          </w:p>
        </w:tc>
        <w:tc>
          <w:tcPr>
            <w:tcW w:w="1254" w:type="dxa"/>
            <w:shd w:val="clear" w:color="auto" w:fill="auto"/>
          </w:tcPr>
          <w:p w:rsidR="00FB2AAD" w:rsidRPr="00B56EE9" w:rsidRDefault="00FB2AAD" w:rsidP="00EE01F5">
            <w:pPr>
              <w:spacing w:line="211" w:lineRule="auto"/>
            </w:pPr>
            <w:r>
              <w:t xml:space="preserve">Протягом 2 – 3 </w:t>
            </w:r>
            <w:proofErr w:type="spellStart"/>
            <w:r>
              <w:t>ро-бочих</w:t>
            </w:r>
            <w:proofErr w:type="spellEnd"/>
            <w:r>
              <w:t xml:space="preserve"> днів</w:t>
            </w:r>
          </w:p>
        </w:tc>
      </w:tr>
      <w:tr w:rsidR="00FB2AAD" w:rsidRPr="00642EE9" w:rsidTr="00EE01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16" w:type="dxa"/>
            <w:shd w:val="clear" w:color="auto" w:fill="auto"/>
          </w:tcPr>
          <w:p w:rsidR="00FB2AAD" w:rsidRPr="00642EE9" w:rsidRDefault="00FB2AAD" w:rsidP="00EE01F5">
            <w:pPr>
              <w:spacing w:line="211" w:lineRule="auto"/>
              <w:jc w:val="center"/>
            </w:pPr>
            <w:r>
              <w:t>5.</w:t>
            </w:r>
          </w:p>
        </w:tc>
        <w:tc>
          <w:tcPr>
            <w:tcW w:w="4872" w:type="dxa"/>
            <w:shd w:val="clear" w:color="auto" w:fill="auto"/>
          </w:tcPr>
          <w:p w:rsidR="008A75E9" w:rsidRPr="00642EE9" w:rsidRDefault="008A75E9" w:rsidP="00EE01F5">
            <w:pPr>
              <w:spacing w:line="211" w:lineRule="auto"/>
              <w:jc w:val="both"/>
            </w:pPr>
            <w:r w:rsidRPr="00642EE9">
              <w:t xml:space="preserve">Передача результату надання адміністративної послуги </w:t>
            </w:r>
            <w:r>
              <w:t>а</w:t>
            </w:r>
            <w:r w:rsidRPr="00642EE9">
              <w:t>дміністратор</w:t>
            </w:r>
            <w:r>
              <w:t xml:space="preserve">ові </w:t>
            </w:r>
            <w:r w:rsidRPr="00642EE9">
              <w:t>ЦНАП</w:t>
            </w:r>
            <w:r>
              <w:t xml:space="preserve"> (завірена належним чином </w:t>
            </w:r>
            <w:r w:rsidRPr="008B4594">
              <w:t xml:space="preserve">копія розпорядження </w:t>
            </w:r>
            <w:r>
              <w:t>про переоформлення ліцензії/</w:t>
            </w:r>
            <w:r w:rsidRPr="008B4594">
              <w:t xml:space="preserve">про залишення заяви про </w:t>
            </w:r>
            <w:r>
              <w:t xml:space="preserve">переоформлення </w:t>
            </w:r>
            <w:r w:rsidRPr="008B4594">
              <w:t>без розгляду</w:t>
            </w:r>
            <w:r>
              <w:t>/</w:t>
            </w:r>
            <w:r w:rsidRPr="008B4594">
              <w:t xml:space="preserve">про відмову у </w:t>
            </w:r>
            <w:r>
              <w:t>переоформленні</w:t>
            </w:r>
            <w:r w:rsidRPr="008B4594">
              <w:t xml:space="preserve"> ліцензії</w:t>
            </w:r>
            <w:r>
              <w:t>).</w:t>
            </w:r>
          </w:p>
          <w:p w:rsidR="00FB2AAD" w:rsidRDefault="008A75E9" w:rsidP="00EE01F5">
            <w:pPr>
              <w:spacing w:line="211" w:lineRule="auto"/>
              <w:jc w:val="both"/>
            </w:pPr>
            <w:r>
              <w:t>Запис у</w:t>
            </w:r>
            <w:r w:rsidRPr="00642EE9">
              <w:t xml:space="preserve"> супровідному листі проход</w:t>
            </w:r>
            <w:r>
              <w:t>ження справи</w:t>
            </w:r>
            <w:r w:rsidRPr="00642EE9">
              <w:t xml:space="preserve"> про факт пе</w:t>
            </w:r>
            <w:r>
              <w:t>редачі документів адміністраторові</w:t>
            </w:r>
            <w:r w:rsidRPr="00642EE9">
              <w:t xml:space="preserve"> ЦНАП</w:t>
            </w:r>
            <w:r>
              <w:t>.</w:t>
            </w:r>
          </w:p>
        </w:tc>
        <w:tc>
          <w:tcPr>
            <w:tcW w:w="2667" w:type="dxa"/>
            <w:shd w:val="clear" w:color="auto" w:fill="auto"/>
          </w:tcPr>
          <w:p w:rsidR="00FB2AAD" w:rsidRDefault="00FB2AAD" w:rsidP="00EE01F5">
            <w:pPr>
              <w:pStyle w:val="a3"/>
              <w:spacing w:before="0" w:beforeAutospacing="0" w:after="0" w:afterAutospacing="0" w:line="211" w:lineRule="auto"/>
            </w:pPr>
            <w:r w:rsidRPr="00EF6A37">
              <w:t xml:space="preserve">Уповноважена особа департаменту освіти </w:t>
            </w:r>
          </w:p>
          <w:p w:rsidR="00FB2AAD" w:rsidRPr="00642EE9" w:rsidRDefault="00FB2AAD" w:rsidP="00EE01F5">
            <w:pPr>
              <w:pStyle w:val="a3"/>
              <w:spacing w:before="0" w:beforeAutospacing="0" w:after="0" w:afterAutospacing="0" w:line="211" w:lineRule="auto"/>
            </w:pPr>
            <w:r w:rsidRPr="00EF6A37">
              <w:t>і науки облдержадміністраці</w:t>
            </w:r>
            <w:r w:rsidRPr="00F736D0">
              <w:t>ї</w:t>
            </w:r>
          </w:p>
        </w:tc>
        <w:tc>
          <w:tcPr>
            <w:tcW w:w="608" w:type="dxa"/>
            <w:shd w:val="clear" w:color="auto" w:fill="auto"/>
          </w:tcPr>
          <w:p w:rsidR="00FB2AAD" w:rsidRPr="00642EE9" w:rsidRDefault="00FB2AAD" w:rsidP="00EE01F5">
            <w:pPr>
              <w:pStyle w:val="a3"/>
              <w:spacing w:before="0" w:beforeAutospacing="0" w:after="0" w:afterAutospacing="0" w:line="211" w:lineRule="auto"/>
              <w:jc w:val="center"/>
            </w:pPr>
            <w:r>
              <w:t>В</w:t>
            </w:r>
          </w:p>
        </w:tc>
        <w:tc>
          <w:tcPr>
            <w:tcW w:w="1254" w:type="dxa"/>
            <w:shd w:val="clear" w:color="auto" w:fill="auto"/>
          </w:tcPr>
          <w:p w:rsidR="00FB2AAD" w:rsidRDefault="00FB2AAD" w:rsidP="00EE01F5">
            <w:pPr>
              <w:pStyle w:val="a3"/>
              <w:spacing w:before="0" w:beforeAutospacing="0" w:after="0" w:afterAutospacing="0" w:line="211" w:lineRule="auto"/>
              <w:jc w:val="both"/>
            </w:pPr>
            <w:r>
              <w:t xml:space="preserve">Протягом 1 </w:t>
            </w:r>
            <w:proofErr w:type="spellStart"/>
            <w:r>
              <w:t>робочо-го</w:t>
            </w:r>
            <w:proofErr w:type="spellEnd"/>
            <w:r>
              <w:t xml:space="preserve"> дня</w:t>
            </w:r>
          </w:p>
        </w:tc>
      </w:tr>
      <w:tr w:rsidR="00FB2AAD" w:rsidRPr="00642EE9" w:rsidTr="00EE01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16" w:type="dxa"/>
            <w:shd w:val="clear" w:color="auto" w:fill="auto"/>
          </w:tcPr>
          <w:p w:rsidR="00FB2AAD" w:rsidRPr="00642EE9" w:rsidRDefault="00FB2AAD" w:rsidP="00EE01F5">
            <w:pPr>
              <w:spacing w:line="211" w:lineRule="auto"/>
              <w:jc w:val="center"/>
            </w:pPr>
            <w:r>
              <w:t>6.</w:t>
            </w:r>
          </w:p>
        </w:tc>
        <w:tc>
          <w:tcPr>
            <w:tcW w:w="4872" w:type="dxa"/>
            <w:shd w:val="clear" w:color="auto" w:fill="auto"/>
          </w:tcPr>
          <w:p w:rsidR="00FB2AAD" w:rsidRPr="00642EE9" w:rsidRDefault="00FB2AAD" w:rsidP="00EE01F5">
            <w:pPr>
              <w:shd w:val="clear" w:color="auto" w:fill="FFFFFF"/>
              <w:spacing w:line="211" w:lineRule="auto"/>
              <w:jc w:val="both"/>
              <w:rPr>
                <w:color w:val="000000"/>
              </w:rPr>
            </w:pPr>
            <w:r>
              <w:t>Запис у</w:t>
            </w:r>
            <w:r w:rsidRPr="00642EE9">
              <w:t xml:space="preserve"> супровідному листі проход</w:t>
            </w:r>
            <w:r w:rsidR="006D081D">
              <w:t>ження справи</w:t>
            </w:r>
            <w:r w:rsidRPr="00642EE9">
              <w:t xml:space="preserve"> про факт отримання результату </w:t>
            </w:r>
            <w:r w:rsidR="006D081D">
              <w:t>надання адміністративної послуги</w:t>
            </w:r>
            <w:r w:rsidRPr="00642EE9">
              <w:t xml:space="preserve"> та повідомлення про це замовника.</w:t>
            </w:r>
          </w:p>
        </w:tc>
        <w:tc>
          <w:tcPr>
            <w:tcW w:w="2667" w:type="dxa"/>
            <w:shd w:val="clear" w:color="auto" w:fill="auto"/>
          </w:tcPr>
          <w:p w:rsidR="00FB2AAD" w:rsidRPr="00642EE9" w:rsidRDefault="00FB2AAD" w:rsidP="00EE01F5">
            <w:pPr>
              <w:spacing w:line="211" w:lineRule="auto"/>
              <w:jc w:val="both"/>
            </w:pPr>
            <w:r w:rsidRPr="00642EE9">
              <w:t>Адміністратор </w:t>
            </w:r>
          </w:p>
          <w:p w:rsidR="00FB2AAD" w:rsidRPr="00642EE9" w:rsidRDefault="00FB2AAD" w:rsidP="00EE01F5">
            <w:pPr>
              <w:spacing w:line="211" w:lineRule="auto"/>
              <w:jc w:val="both"/>
              <w:rPr>
                <w:color w:val="000000"/>
              </w:rPr>
            </w:pPr>
            <w:r w:rsidRPr="00642EE9">
              <w:t>ЦНАП</w:t>
            </w:r>
          </w:p>
        </w:tc>
        <w:tc>
          <w:tcPr>
            <w:tcW w:w="608" w:type="dxa"/>
            <w:shd w:val="clear" w:color="auto" w:fill="auto"/>
          </w:tcPr>
          <w:p w:rsidR="00FB2AAD" w:rsidRPr="00642EE9" w:rsidRDefault="00FB2AAD" w:rsidP="00EE01F5">
            <w:pPr>
              <w:spacing w:line="211" w:lineRule="auto"/>
              <w:jc w:val="center"/>
            </w:pPr>
            <w:r w:rsidRPr="00642EE9">
              <w:t>В</w:t>
            </w:r>
          </w:p>
        </w:tc>
        <w:tc>
          <w:tcPr>
            <w:tcW w:w="1254" w:type="dxa"/>
            <w:shd w:val="clear" w:color="auto" w:fill="auto"/>
          </w:tcPr>
          <w:p w:rsidR="00FB2AAD" w:rsidRPr="00642EE9" w:rsidRDefault="00FB2AAD" w:rsidP="00EE01F5">
            <w:pPr>
              <w:pStyle w:val="a3"/>
              <w:spacing w:before="0" w:beforeAutospacing="0" w:after="0" w:afterAutospacing="0" w:line="211" w:lineRule="auto"/>
              <w:jc w:val="both"/>
            </w:pPr>
            <w:r>
              <w:t xml:space="preserve">Протягом 1 </w:t>
            </w:r>
            <w:proofErr w:type="spellStart"/>
            <w:r>
              <w:t>робочо-го</w:t>
            </w:r>
            <w:proofErr w:type="spellEnd"/>
            <w:r>
              <w:t xml:space="preserve"> дня</w:t>
            </w:r>
          </w:p>
        </w:tc>
      </w:tr>
      <w:tr w:rsidR="00FB2AAD" w:rsidRPr="00642EE9" w:rsidTr="00EE01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16" w:type="dxa"/>
            <w:shd w:val="clear" w:color="auto" w:fill="auto"/>
          </w:tcPr>
          <w:p w:rsidR="00FB2AAD" w:rsidRPr="00642EE9" w:rsidRDefault="00FB2AAD" w:rsidP="00EE01F5">
            <w:pPr>
              <w:spacing w:line="211" w:lineRule="auto"/>
              <w:jc w:val="center"/>
            </w:pPr>
            <w:r>
              <w:t>7.</w:t>
            </w:r>
          </w:p>
        </w:tc>
        <w:tc>
          <w:tcPr>
            <w:tcW w:w="4872" w:type="dxa"/>
            <w:shd w:val="clear" w:color="auto" w:fill="auto"/>
          </w:tcPr>
          <w:p w:rsidR="00FB2AAD" w:rsidRPr="00642EE9" w:rsidRDefault="00FB2AAD" w:rsidP="00EE01F5">
            <w:pPr>
              <w:spacing w:line="211" w:lineRule="auto"/>
              <w:jc w:val="both"/>
            </w:pPr>
            <w:r w:rsidRPr="00642EE9">
              <w:t>Видача результату надання адміністративної послу</w:t>
            </w:r>
            <w:r>
              <w:t>ги особисто під підпис замовникові</w:t>
            </w:r>
            <w:r w:rsidRPr="00642EE9">
              <w:t xml:space="preserve"> або направлення поштою (рекомендованим листом з повідомленням про вручення) листа з повідомленням про можливість отримання документів на адресу суб’єкта звернення, або у випадках, передбачених законом, за допомогою засобів телекомунікаційного зв’язку. Факт видачі </w:t>
            </w:r>
            <w:r>
              <w:t>або направлення                      поштою замовникові   результату    </w:t>
            </w:r>
            <w:r w:rsidRPr="00642EE9">
              <w:t>надання адміністративної послуги заноситься до  журналу реєстрації</w:t>
            </w:r>
            <w:r w:rsidR="006D081D">
              <w:t xml:space="preserve"> (у паперовій та/або електронній формі) та у супровідний лист проходження справи</w:t>
            </w:r>
            <w:r w:rsidRPr="00642EE9">
              <w:t xml:space="preserve">. </w:t>
            </w:r>
          </w:p>
        </w:tc>
        <w:tc>
          <w:tcPr>
            <w:tcW w:w="2667" w:type="dxa"/>
            <w:shd w:val="clear" w:color="auto" w:fill="auto"/>
          </w:tcPr>
          <w:p w:rsidR="00FB2AAD" w:rsidRPr="00642EE9" w:rsidRDefault="00FB2AAD" w:rsidP="00EE01F5">
            <w:pPr>
              <w:spacing w:line="211" w:lineRule="auto"/>
              <w:jc w:val="both"/>
            </w:pPr>
            <w:r w:rsidRPr="00642EE9">
              <w:t>Адміністратор </w:t>
            </w:r>
          </w:p>
          <w:p w:rsidR="00FB2AAD" w:rsidRPr="00642EE9" w:rsidRDefault="00FB2AAD" w:rsidP="00EE01F5">
            <w:pPr>
              <w:spacing w:line="211" w:lineRule="auto"/>
              <w:jc w:val="both"/>
              <w:rPr>
                <w:color w:val="000000"/>
              </w:rPr>
            </w:pPr>
            <w:r w:rsidRPr="00642EE9">
              <w:t>ЦНАП</w:t>
            </w:r>
          </w:p>
        </w:tc>
        <w:tc>
          <w:tcPr>
            <w:tcW w:w="608" w:type="dxa"/>
            <w:shd w:val="clear" w:color="auto" w:fill="auto"/>
          </w:tcPr>
          <w:p w:rsidR="00FB2AAD" w:rsidRPr="00642EE9" w:rsidRDefault="00FB2AAD" w:rsidP="00EE01F5">
            <w:pPr>
              <w:spacing w:line="211" w:lineRule="auto"/>
              <w:jc w:val="center"/>
            </w:pPr>
            <w:r w:rsidRPr="00642EE9">
              <w:t>В</w:t>
            </w:r>
          </w:p>
        </w:tc>
        <w:tc>
          <w:tcPr>
            <w:tcW w:w="1254" w:type="dxa"/>
            <w:shd w:val="clear" w:color="auto" w:fill="auto"/>
          </w:tcPr>
          <w:p w:rsidR="00FB2AAD" w:rsidRPr="00642EE9" w:rsidRDefault="00FB2AAD" w:rsidP="00EE01F5">
            <w:pPr>
              <w:pStyle w:val="a3"/>
              <w:spacing w:before="0" w:beforeAutospacing="0" w:after="0" w:afterAutospacing="0" w:line="211" w:lineRule="auto"/>
              <w:jc w:val="both"/>
            </w:pPr>
            <w:r w:rsidRPr="00642EE9">
              <w:t xml:space="preserve">З </w:t>
            </w:r>
            <w:r>
              <w:t>6-го</w:t>
            </w:r>
            <w:r w:rsidRPr="00642EE9">
              <w:t xml:space="preserve"> дня</w:t>
            </w:r>
          </w:p>
        </w:tc>
      </w:tr>
      <w:tr w:rsidR="00FB2AAD" w:rsidRPr="00642EE9" w:rsidTr="00EE01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16" w:type="dxa"/>
            <w:shd w:val="clear" w:color="auto" w:fill="auto"/>
          </w:tcPr>
          <w:p w:rsidR="00FB2AAD" w:rsidRPr="00642EE9" w:rsidRDefault="00FB2AAD" w:rsidP="00EE01F5">
            <w:pPr>
              <w:spacing w:line="211" w:lineRule="auto"/>
              <w:jc w:val="center"/>
            </w:pPr>
            <w:r>
              <w:t>8.</w:t>
            </w:r>
          </w:p>
        </w:tc>
        <w:tc>
          <w:tcPr>
            <w:tcW w:w="4872" w:type="dxa"/>
            <w:shd w:val="clear" w:color="auto" w:fill="auto"/>
          </w:tcPr>
          <w:p w:rsidR="00FB2AAD" w:rsidRPr="00642EE9" w:rsidRDefault="00FB2AAD" w:rsidP="00EE01F5">
            <w:pPr>
              <w:spacing w:line="211" w:lineRule="auto"/>
              <w:jc w:val="both"/>
            </w:pPr>
            <w:r w:rsidRPr="00642EE9">
              <w:t xml:space="preserve">Замовник може оскаржити дії та бездіяльність посадових осіб, </w:t>
            </w:r>
            <w:proofErr w:type="spellStart"/>
            <w:r w:rsidRPr="00642EE9">
              <w:t>уповно</w:t>
            </w:r>
            <w:r w:rsidR="00EE01F5">
              <w:t>-</w:t>
            </w:r>
            <w:r w:rsidRPr="00642EE9">
              <w:t>важених</w:t>
            </w:r>
            <w:proofErr w:type="spellEnd"/>
            <w:r w:rsidRPr="00642EE9">
              <w:t xml:space="preserve"> відповідно до вимог чинного законодавства надавати адміністрати</w:t>
            </w:r>
            <w:r>
              <w:t xml:space="preserve">вні послуги, адміністраторів, </w:t>
            </w:r>
            <w:r w:rsidRPr="00642EE9">
              <w:t>результати надання адміністративної послуги:</w:t>
            </w:r>
          </w:p>
          <w:p w:rsidR="00FB2AAD" w:rsidRDefault="00FB2AAD" w:rsidP="00EE01F5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1" w:lineRule="auto"/>
              <w:ind w:firstLine="358"/>
              <w:jc w:val="both"/>
            </w:pPr>
            <w:r w:rsidRPr="00642EE9">
              <w:t>шляхом подання відповідної скарги на ім’я заступника</w:t>
            </w:r>
            <w:r>
              <w:t xml:space="preserve"> голови</w:t>
            </w:r>
            <w:r w:rsidRPr="00642EE9">
              <w:t xml:space="preserve"> </w:t>
            </w:r>
            <w:r>
              <w:t>облдержадміністрації</w:t>
            </w:r>
            <w:r w:rsidRPr="00642EE9">
              <w:t xml:space="preserve"> </w:t>
            </w:r>
            <w:r w:rsidR="00EE01F5" w:rsidRPr="00C737C7">
              <w:rPr>
                <w:color w:val="000000" w:themeColor="text1"/>
              </w:rPr>
              <w:t xml:space="preserve">згідно з розподілом </w:t>
            </w:r>
            <w:r w:rsidR="00EE01F5">
              <w:rPr>
                <w:color w:val="000000" w:themeColor="text1"/>
              </w:rPr>
              <w:t>обов’язків керівництва облдержадміністрації</w:t>
            </w:r>
            <w:r w:rsidR="00EE01F5" w:rsidRPr="00C737C7">
              <w:rPr>
                <w:color w:val="000000" w:themeColor="text1"/>
              </w:rPr>
              <w:t>;</w:t>
            </w:r>
          </w:p>
          <w:p w:rsidR="00FB2AAD" w:rsidRDefault="00FB2AAD" w:rsidP="00EE01F5">
            <w:pPr>
              <w:spacing w:line="211" w:lineRule="auto"/>
              <w:ind w:firstLine="457"/>
              <w:jc w:val="both"/>
            </w:pPr>
            <w:r>
              <w:t>у судовому порядку;</w:t>
            </w:r>
          </w:p>
          <w:p w:rsidR="00FB2AAD" w:rsidRPr="00642EE9" w:rsidRDefault="00FB2AAD" w:rsidP="00EE01F5">
            <w:pPr>
              <w:spacing w:line="211" w:lineRule="auto"/>
              <w:ind w:firstLine="457"/>
              <w:jc w:val="both"/>
            </w:pPr>
            <w:r>
              <w:t>шляхом подання скарги або апеляції до Експертно-апеляційної ради з питань ліцензування.</w:t>
            </w:r>
          </w:p>
        </w:tc>
        <w:tc>
          <w:tcPr>
            <w:tcW w:w="2667" w:type="dxa"/>
            <w:shd w:val="clear" w:color="auto" w:fill="auto"/>
          </w:tcPr>
          <w:p w:rsidR="00FB2AAD" w:rsidRDefault="00FB2AAD" w:rsidP="00EE01F5">
            <w:pPr>
              <w:spacing w:line="211" w:lineRule="auto"/>
              <w:jc w:val="both"/>
            </w:pPr>
          </w:p>
          <w:p w:rsidR="00FB2AAD" w:rsidRDefault="00FB2AAD" w:rsidP="00EE01F5">
            <w:pPr>
              <w:spacing w:line="211" w:lineRule="auto"/>
              <w:jc w:val="both"/>
            </w:pPr>
          </w:p>
          <w:p w:rsidR="00FB2AAD" w:rsidRDefault="00FB2AAD" w:rsidP="00EE01F5">
            <w:pPr>
              <w:spacing w:line="211" w:lineRule="auto"/>
              <w:jc w:val="both"/>
            </w:pPr>
          </w:p>
          <w:p w:rsidR="00FB2AAD" w:rsidRDefault="00FB2AAD" w:rsidP="00EE01F5">
            <w:pPr>
              <w:spacing w:line="211" w:lineRule="auto"/>
              <w:jc w:val="both"/>
            </w:pPr>
          </w:p>
          <w:p w:rsidR="00FB2AAD" w:rsidRDefault="00FB2AAD" w:rsidP="00EE01F5">
            <w:pPr>
              <w:spacing w:line="211" w:lineRule="auto"/>
              <w:jc w:val="both"/>
            </w:pPr>
          </w:p>
          <w:p w:rsidR="00FB2AAD" w:rsidRPr="00642EE9" w:rsidRDefault="00FB2AAD" w:rsidP="00EE01F5">
            <w:pPr>
              <w:spacing w:line="211" w:lineRule="auto"/>
              <w:jc w:val="both"/>
            </w:pPr>
            <w:r>
              <w:t>Управління по</w:t>
            </w:r>
            <w:r w:rsidRPr="00642EE9">
              <w:t xml:space="preserve"> </w:t>
            </w:r>
            <w:r>
              <w:t xml:space="preserve">роботі зі зверненнями громадян </w:t>
            </w:r>
            <w:r w:rsidRPr="00642EE9">
              <w:t>облдержадміністрації</w:t>
            </w:r>
            <w:r>
              <w:t>;</w:t>
            </w:r>
          </w:p>
          <w:p w:rsidR="00FB2AAD" w:rsidRDefault="00FB2AAD" w:rsidP="00EE01F5">
            <w:pPr>
              <w:spacing w:line="211" w:lineRule="auto"/>
            </w:pPr>
            <w:r>
              <w:t>у</w:t>
            </w:r>
            <w:r w:rsidRPr="00642EE9">
              <w:t xml:space="preserve"> судах різних інстанцій</w:t>
            </w:r>
            <w:r>
              <w:t>;</w:t>
            </w:r>
          </w:p>
          <w:p w:rsidR="00FB2AAD" w:rsidRPr="00642EE9" w:rsidRDefault="00FB2AAD" w:rsidP="00EE01F5">
            <w:pPr>
              <w:spacing w:line="211" w:lineRule="auto"/>
              <w:rPr>
                <w:color w:val="FF0000"/>
              </w:rPr>
            </w:pPr>
            <w:r>
              <w:t>Експертно-апеляційна рада з питань ліцензування.</w:t>
            </w:r>
          </w:p>
        </w:tc>
        <w:tc>
          <w:tcPr>
            <w:tcW w:w="608" w:type="dxa"/>
            <w:shd w:val="clear" w:color="auto" w:fill="auto"/>
          </w:tcPr>
          <w:p w:rsidR="00FB2AAD" w:rsidRDefault="00FB2AAD" w:rsidP="00EE01F5">
            <w:pPr>
              <w:spacing w:line="211" w:lineRule="auto"/>
              <w:jc w:val="center"/>
            </w:pPr>
          </w:p>
          <w:p w:rsidR="00FB2AAD" w:rsidRDefault="00FB2AAD" w:rsidP="00EE01F5">
            <w:pPr>
              <w:spacing w:line="211" w:lineRule="auto"/>
              <w:jc w:val="center"/>
            </w:pPr>
          </w:p>
          <w:p w:rsidR="00FB2AAD" w:rsidRDefault="00FB2AAD" w:rsidP="00EE01F5">
            <w:pPr>
              <w:spacing w:line="211" w:lineRule="auto"/>
              <w:jc w:val="center"/>
            </w:pPr>
          </w:p>
          <w:p w:rsidR="00FB2AAD" w:rsidRDefault="00FB2AAD" w:rsidP="00EE01F5">
            <w:pPr>
              <w:spacing w:line="211" w:lineRule="auto"/>
              <w:jc w:val="center"/>
            </w:pPr>
          </w:p>
          <w:p w:rsidR="00FB2AAD" w:rsidRDefault="00FB2AAD" w:rsidP="00EE01F5">
            <w:pPr>
              <w:spacing w:line="211" w:lineRule="auto"/>
              <w:jc w:val="center"/>
            </w:pPr>
          </w:p>
          <w:p w:rsidR="00FB2AAD" w:rsidRPr="00642EE9" w:rsidRDefault="00FB2AAD" w:rsidP="00EE01F5">
            <w:pPr>
              <w:spacing w:line="211" w:lineRule="auto"/>
            </w:pPr>
            <w:r w:rsidRPr="00642EE9">
              <w:t>В</w:t>
            </w:r>
          </w:p>
          <w:p w:rsidR="00FB2AAD" w:rsidRPr="00642EE9" w:rsidRDefault="00FB2AAD" w:rsidP="00EE01F5">
            <w:pPr>
              <w:spacing w:line="211" w:lineRule="auto"/>
              <w:jc w:val="center"/>
            </w:pPr>
          </w:p>
          <w:p w:rsidR="00FB2AAD" w:rsidRPr="00642EE9" w:rsidRDefault="00FB2AAD" w:rsidP="00EE01F5">
            <w:pPr>
              <w:spacing w:line="211" w:lineRule="auto"/>
              <w:jc w:val="center"/>
            </w:pPr>
          </w:p>
          <w:p w:rsidR="00FB2AAD" w:rsidRPr="00642EE9" w:rsidRDefault="00FB2AAD" w:rsidP="00EE01F5">
            <w:pPr>
              <w:spacing w:line="211" w:lineRule="auto"/>
              <w:jc w:val="center"/>
            </w:pPr>
          </w:p>
          <w:p w:rsidR="00FB2AAD" w:rsidRDefault="00FB2AAD" w:rsidP="00EE01F5">
            <w:pPr>
              <w:spacing w:line="211" w:lineRule="auto"/>
              <w:jc w:val="center"/>
            </w:pPr>
            <w:r w:rsidRPr="00642EE9">
              <w:t>В</w:t>
            </w:r>
          </w:p>
          <w:p w:rsidR="00FB2AAD" w:rsidRDefault="00FB2AAD" w:rsidP="00EE01F5">
            <w:pPr>
              <w:spacing w:line="211" w:lineRule="auto"/>
              <w:jc w:val="center"/>
            </w:pPr>
          </w:p>
          <w:p w:rsidR="00FB2AAD" w:rsidRPr="00642EE9" w:rsidRDefault="00FB2AAD" w:rsidP="00EE01F5">
            <w:pPr>
              <w:spacing w:line="211" w:lineRule="auto"/>
              <w:jc w:val="center"/>
            </w:pPr>
            <w:r>
              <w:t>В</w:t>
            </w:r>
          </w:p>
        </w:tc>
        <w:tc>
          <w:tcPr>
            <w:tcW w:w="1254" w:type="dxa"/>
            <w:shd w:val="clear" w:color="auto" w:fill="auto"/>
          </w:tcPr>
          <w:p w:rsidR="00FB2AAD" w:rsidRPr="00642EE9" w:rsidRDefault="00EE01F5" w:rsidP="00EE01F5">
            <w:pPr>
              <w:spacing w:line="211" w:lineRule="auto"/>
            </w:pPr>
            <w:r>
              <w:t xml:space="preserve">Протягом 30 </w:t>
            </w:r>
            <w:proofErr w:type="spellStart"/>
            <w:r>
              <w:t>кален-дарних</w:t>
            </w:r>
            <w:proofErr w:type="spellEnd"/>
            <w:r>
              <w:t xml:space="preserve"> днів.</w:t>
            </w:r>
          </w:p>
          <w:p w:rsidR="00FB2AAD" w:rsidRDefault="00FB2AAD" w:rsidP="00EE01F5">
            <w:pPr>
              <w:spacing w:line="211" w:lineRule="auto"/>
            </w:pPr>
            <w:proofErr w:type="spellStart"/>
            <w:r w:rsidRPr="00642EE9">
              <w:t>Відповід</w:t>
            </w:r>
            <w:r>
              <w:t>-</w:t>
            </w:r>
            <w:proofErr w:type="spellEnd"/>
          </w:p>
          <w:p w:rsidR="00FB2AAD" w:rsidRPr="00642EE9" w:rsidRDefault="00FB2AAD" w:rsidP="00EE01F5">
            <w:pPr>
              <w:spacing w:line="211" w:lineRule="auto"/>
            </w:pPr>
            <w:r w:rsidRPr="00642EE9">
              <w:t xml:space="preserve">но до вимог чинного </w:t>
            </w:r>
            <w:proofErr w:type="spellStart"/>
            <w:r w:rsidRPr="00642EE9">
              <w:t>законо-давства</w:t>
            </w:r>
            <w:proofErr w:type="spellEnd"/>
          </w:p>
        </w:tc>
      </w:tr>
      <w:tr w:rsidR="00FB2AAD" w:rsidRPr="00642EE9" w:rsidTr="00EE01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16" w:type="dxa"/>
            <w:shd w:val="clear" w:color="auto" w:fill="auto"/>
          </w:tcPr>
          <w:p w:rsidR="00FB2AAD" w:rsidRPr="00642EE9" w:rsidRDefault="00FB2AAD" w:rsidP="00EE01F5">
            <w:pPr>
              <w:pStyle w:val="a3"/>
              <w:spacing w:before="0" w:beforeAutospacing="0" w:after="0" w:afterAutospacing="0" w:line="211" w:lineRule="auto"/>
              <w:jc w:val="center"/>
            </w:pPr>
            <w:r>
              <w:t>9.</w:t>
            </w:r>
          </w:p>
        </w:tc>
        <w:tc>
          <w:tcPr>
            <w:tcW w:w="8147" w:type="dxa"/>
            <w:gridSpan w:val="3"/>
            <w:shd w:val="clear" w:color="auto" w:fill="auto"/>
          </w:tcPr>
          <w:p w:rsidR="00FB2AAD" w:rsidRPr="00642EE9" w:rsidRDefault="00FB2AAD" w:rsidP="00EE01F5">
            <w:pPr>
              <w:pStyle w:val="a3"/>
              <w:spacing w:before="0" w:beforeAutospacing="0" w:after="0" w:afterAutospacing="0" w:line="211" w:lineRule="auto"/>
              <w:jc w:val="both"/>
            </w:pPr>
            <w:r w:rsidRPr="00642EE9">
              <w:t xml:space="preserve">Загальна кількість </w:t>
            </w:r>
            <w:r>
              <w:t xml:space="preserve">робочих </w:t>
            </w:r>
            <w:r w:rsidRPr="00642EE9">
              <w:t>днів надання послуги</w:t>
            </w:r>
          </w:p>
        </w:tc>
        <w:tc>
          <w:tcPr>
            <w:tcW w:w="1254" w:type="dxa"/>
            <w:shd w:val="clear" w:color="auto" w:fill="auto"/>
          </w:tcPr>
          <w:p w:rsidR="00FB2AAD" w:rsidRPr="00802230" w:rsidRDefault="00FB2AAD" w:rsidP="00EE01F5">
            <w:pPr>
              <w:pStyle w:val="a3"/>
              <w:spacing w:before="0" w:beforeAutospacing="0" w:after="0" w:afterAutospacing="0" w:line="211" w:lineRule="auto"/>
              <w:jc w:val="both"/>
            </w:pPr>
            <w:r>
              <w:t>5</w:t>
            </w:r>
            <w:r w:rsidRPr="00802230">
              <w:t xml:space="preserve"> днів</w:t>
            </w:r>
          </w:p>
        </w:tc>
      </w:tr>
      <w:tr w:rsidR="00FB2AAD" w:rsidRPr="00642EE9" w:rsidTr="00EE01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16" w:type="dxa"/>
            <w:shd w:val="clear" w:color="auto" w:fill="auto"/>
          </w:tcPr>
          <w:p w:rsidR="00FB2AAD" w:rsidRPr="00642EE9" w:rsidRDefault="00FB2AAD" w:rsidP="00EE01F5">
            <w:pPr>
              <w:pStyle w:val="a3"/>
              <w:spacing w:before="0" w:beforeAutospacing="0" w:after="0" w:afterAutospacing="0" w:line="211" w:lineRule="auto"/>
              <w:jc w:val="center"/>
            </w:pPr>
            <w:r w:rsidRPr="00642EE9">
              <w:t>1</w:t>
            </w:r>
            <w:r>
              <w:t>0.</w:t>
            </w:r>
          </w:p>
        </w:tc>
        <w:tc>
          <w:tcPr>
            <w:tcW w:w="8147" w:type="dxa"/>
            <w:gridSpan w:val="3"/>
            <w:shd w:val="clear" w:color="auto" w:fill="auto"/>
          </w:tcPr>
          <w:p w:rsidR="00FB2AAD" w:rsidRPr="00642EE9" w:rsidRDefault="00FB2AAD" w:rsidP="00EE01F5">
            <w:pPr>
              <w:pStyle w:val="a3"/>
              <w:spacing w:before="0" w:beforeAutospacing="0" w:after="0" w:afterAutospacing="0" w:line="211" w:lineRule="auto"/>
              <w:jc w:val="both"/>
            </w:pPr>
            <w:r w:rsidRPr="00642EE9">
              <w:t xml:space="preserve">Загальна кількість </w:t>
            </w:r>
            <w:r>
              <w:t xml:space="preserve">робочих </w:t>
            </w:r>
            <w:r w:rsidRPr="00642EE9">
              <w:t xml:space="preserve">днів (передбачена законодавством) </w:t>
            </w:r>
          </w:p>
        </w:tc>
        <w:tc>
          <w:tcPr>
            <w:tcW w:w="1254" w:type="dxa"/>
            <w:shd w:val="clear" w:color="auto" w:fill="auto"/>
          </w:tcPr>
          <w:p w:rsidR="00FB2AAD" w:rsidRPr="00802230" w:rsidRDefault="00FB2AAD" w:rsidP="00EE01F5">
            <w:pPr>
              <w:pStyle w:val="a3"/>
              <w:spacing w:before="0" w:beforeAutospacing="0" w:after="0" w:afterAutospacing="0" w:line="211" w:lineRule="auto"/>
              <w:jc w:val="both"/>
            </w:pPr>
            <w:r>
              <w:t>5</w:t>
            </w:r>
            <w:r w:rsidRPr="00802230">
              <w:t xml:space="preserve"> днів</w:t>
            </w:r>
          </w:p>
        </w:tc>
      </w:tr>
    </w:tbl>
    <w:p w:rsidR="00FB2AAD" w:rsidRDefault="00FB2AAD" w:rsidP="00EE01F5">
      <w:pPr>
        <w:pStyle w:val="a3"/>
        <w:spacing w:before="0" w:beforeAutospacing="0" w:after="0" w:afterAutospacing="0" w:line="211" w:lineRule="auto"/>
        <w:rPr>
          <w:i/>
          <w:iCs/>
        </w:rPr>
      </w:pPr>
    </w:p>
    <w:p w:rsidR="00FB2AAD" w:rsidRDefault="00FB2AAD" w:rsidP="00EE01F5">
      <w:pPr>
        <w:pStyle w:val="a3"/>
        <w:spacing w:before="0" w:beforeAutospacing="0" w:after="0" w:afterAutospacing="0" w:line="211" w:lineRule="auto"/>
        <w:rPr>
          <w:i/>
          <w:iCs/>
        </w:rPr>
      </w:pPr>
      <w:r>
        <w:rPr>
          <w:i/>
          <w:iCs/>
        </w:rPr>
        <w:t xml:space="preserve">Умовні </w:t>
      </w:r>
      <w:r w:rsidRPr="00DC5B67">
        <w:rPr>
          <w:i/>
          <w:iCs/>
        </w:rPr>
        <w:t>позначки: В</w:t>
      </w:r>
      <w:r>
        <w:rPr>
          <w:i/>
          <w:iCs/>
        </w:rPr>
        <w:t xml:space="preserve"> – </w:t>
      </w:r>
      <w:r w:rsidRPr="00DC5B67">
        <w:rPr>
          <w:i/>
          <w:iCs/>
        </w:rPr>
        <w:t>виконує, У</w:t>
      </w:r>
      <w:r>
        <w:rPr>
          <w:i/>
          <w:iCs/>
        </w:rPr>
        <w:t xml:space="preserve"> – </w:t>
      </w:r>
      <w:r w:rsidRPr="00DC5B67">
        <w:rPr>
          <w:i/>
          <w:iCs/>
        </w:rPr>
        <w:t>бере участь,</w:t>
      </w:r>
      <w:r>
        <w:rPr>
          <w:i/>
          <w:iCs/>
        </w:rPr>
        <w:t xml:space="preserve"> П – погоджує, З – затверджує.</w:t>
      </w:r>
    </w:p>
    <w:p w:rsidR="00310C4C" w:rsidRDefault="00310C4C" w:rsidP="00EE01F5">
      <w:pPr>
        <w:pStyle w:val="a3"/>
        <w:spacing w:before="0" w:beforeAutospacing="0" w:after="0" w:afterAutospacing="0" w:line="211" w:lineRule="auto"/>
        <w:jc w:val="both"/>
        <w:rPr>
          <w:i/>
          <w:iCs/>
        </w:rPr>
      </w:pPr>
    </w:p>
    <w:p w:rsidR="00310C4C" w:rsidRDefault="00310C4C" w:rsidP="00EE01F5">
      <w:pPr>
        <w:pStyle w:val="a3"/>
        <w:spacing w:before="0" w:beforeAutospacing="0" w:after="0" w:afterAutospacing="0" w:line="211" w:lineRule="auto"/>
        <w:rPr>
          <w:i/>
          <w:iCs/>
        </w:rPr>
      </w:pPr>
    </w:p>
    <w:p w:rsidR="00310C4C" w:rsidRDefault="00310C4C" w:rsidP="00EE01F5">
      <w:pPr>
        <w:pStyle w:val="a3"/>
        <w:spacing w:before="0" w:beforeAutospacing="0" w:after="0" w:afterAutospacing="0" w:line="211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Директор департаменту освіти </w:t>
      </w:r>
    </w:p>
    <w:p w:rsidR="005F04E7" w:rsidRDefault="00310C4C" w:rsidP="00EE01F5">
      <w:pPr>
        <w:spacing w:line="211" w:lineRule="auto"/>
      </w:pPr>
      <w:r>
        <w:rPr>
          <w:iCs/>
          <w:sz w:val="28"/>
          <w:szCs w:val="28"/>
        </w:rPr>
        <w:t>і науки облдержадміністрації                                        Олексій ПОЛТОРАЦЬКИЙ</w:t>
      </w:r>
    </w:p>
    <w:sectPr w:rsidR="005F04E7" w:rsidSect="00EE01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640" w:rsidRDefault="00F51640" w:rsidP="00EE01F5">
      <w:r>
        <w:separator/>
      </w:r>
    </w:p>
  </w:endnote>
  <w:endnote w:type="continuationSeparator" w:id="0">
    <w:p w:rsidR="00F51640" w:rsidRDefault="00F51640" w:rsidP="00EE0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618" w:rsidRDefault="0024061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1F5" w:rsidRPr="00240618" w:rsidRDefault="00EE01F5" w:rsidP="00240618">
    <w:pPr>
      <w:pStyle w:val="a8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1F5" w:rsidRPr="00240618" w:rsidRDefault="00EE01F5" w:rsidP="0024061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640" w:rsidRDefault="00F51640" w:rsidP="00EE01F5">
      <w:r>
        <w:separator/>
      </w:r>
    </w:p>
  </w:footnote>
  <w:footnote w:type="continuationSeparator" w:id="0">
    <w:p w:rsidR="00F51640" w:rsidRDefault="00F51640" w:rsidP="00EE01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618" w:rsidRDefault="0024061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440443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E01F5" w:rsidRPr="00EE01F5" w:rsidRDefault="00EE01F5">
        <w:pPr>
          <w:pStyle w:val="a6"/>
          <w:jc w:val="center"/>
          <w:rPr>
            <w:sz w:val="28"/>
            <w:szCs w:val="28"/>
          </w:rPr>
        </w:pPr>
        <w:r w:rsidRPr="00EE01F5">
          <w:rPr>
            <w:sz w:val="28"/>
            <w:szCs w:val="28"/>
          </w:rPr>
          <w:fldChar w:fldCharType="begin"/>
        </w:r>
        <w:r w:rsidRPr="00EE01F5">
          <w:rPr>
            <w:sz w:val="28"/>
            <w:szCs w:val="28"/>
          </w:rPr>
          <w:instrText>PAGE   \* MERGEFORMAT</w:instrText>
        </w:r>
        <w:r w:rsidRPr="00EE01F5">
          <w:rPr>
            <w:sz w:val="28"/>
            <w:szCs w:val="28"/>
          </w:rPr>
          <w:fldChar w:fldCharType="separate"/>
        </w:r>
        <w:r w:rsidR="00240618" w:rsidRPr="00240618">
          <w:rPr>
            <w:noProof/>
            <w:sz w:val="28"/>
            <w:szCs w:val="28"/>
            <w:lang w:val="ru-RU"/>
          </w:rPr>
          <w:t>2</w:t>
        </w:r>
        <w:r w:rsidRPr="00EE01F5">
          <w:rPr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618" w:rsidRDefault="0024061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66D72"/>
    <w:multiLevelType w:val="hybridMultilevel"/>
    <w:tmpl w:val="23E45666"/>
    <w:lvl w:ilvl="0" w:tplc="FFFFFFFF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85D1E44"/>
    <w:multiLevelType w:val="hybridMultilevel"/>
    <w:tmpl w:val="826A9C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1A6"/>
    <w:rsid w:val="000622EB"/>
    <w:rsid w:val="00240618"/>
    <w:rsid w:val="00310C4C"/>
    <w:rsid w:val="00391BA3"/>
    <w:rsid w:val="005F04E7"/>
    <w:rsid w:val="00693D3C"/>
    <w:rsid w:val="006D081D"/>
    <w:rsid w:val="008A75E9"/>
    <w:rsid w:val="008B53BD"/>
    <w:rsid w:val="009A6A03"/>
    <w:rsid w:val="00A27906"/>
    <w:rsid w:val="00A561A6"/>
    <w:rsid w:val="00B9736A"/>
    <w:rsid w:val="00C950AE"/>
    <w:rsid w:val="00E30351"/>
    <w:rsid w:val="00E3510C"/>
    <w:rsid w:val="00E968AD"/>
    <w:rsid w:val="00EE01F5"/>
    <w:rsid w:val="00EF66DB"/>
    <w:rsid w:val="00F51640"/>
    <w:rsid w:val="00FB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aliases w:val="Знак Знак"/>
    <w:basedOn w:val="a0"/>
    <w:link w:val="HTML0"/>
    <w:uiPriority w:val="99"/>
    <w:semiHidden/>
    <w:locked/>
    <w:rsid w:val="00310C4C"/>
    <w:rPr>
      <w:rFonts w:ascii="Courier New" w:hAnsi="Courier New" w:cs="Courier New"/>
      <w:sz w:val="24"/>
      <w:szCs w:val="24"/>
      <w:lang w:val="ru-RU" w:eastAsia="ru-RU"/>
    </w:rPr>
  </w:style>
  <w:style w:type="paragraph" w:styleId="HTML0">
    <w:name w:val="HTML Preformatted"/>
    <w:aliases w:val="Знак"/>
    <w:basedOn w:val="a"/>
    <w:link w:val="HTML"/>
    <w:uiPriority w:val="99"/>
    <w:semiHidden/>
    <w:unhideWhenUsed/>
    <w:rsid w:val="00310C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lang w:val="ru-RU"/>
    </w:rPr>
  </w:style>
  <w:style w:type="character" w:customStyle="1" w:styleId="HTML1">
    <w:name w:val="Стандартный HTML Знак1"/>
    <w:basedOn w:val="a0"/>
    <w:uiPriority w:val="99"/>
    <w:semiHidden/>
    <w:rsid w:val="00310C4C"/>
    <w:rPr>
      <w:rFonts w:ascii="Consolas" w:eastAsia="Times New Roman" w:hAnsi="Consolas" w:cs="Times New Roman"/>
      <w:sz w:val="20"/>
      <w:szCs w:val="20"/>
      <w:lang w:eastAsia="ru-RU"/>
    </w:rPr>
  </w:style>
  <w:style w:type="paragraph" w:styleId="a3">
    <w:name w:val="Normal (Web)"/>
    <w:basedOn w:val="a"/>
    <w:unhideWhenUsed/>
    <w:rsid w:val="00310C4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622E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22E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EE01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E01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E01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E01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aliases w:val="Знак Знак"/>
    <w:basedOn w:val="a0"/>
    <w:link w:val="HTML0"/>
    <w:uiPriority w:val="99"/>
    <w:semiHidden/>
    <w:locked/>
    <w:rsid w:val="00310C4C"/>
    <w:rPr>
      <w:rFonts w:ascii="Courier New" w:hAnsi="Courier New" w:cs="Courier New"/>
      <w:sz w:val="24"/>
      <w:szCs w:val="24"/>
      <w:lang w:val="ru-RU" w:eastAsia="ru-RU"/>
    </w:rPr>
  </w:style>
  <w:style w:type="paragraph" w:styleId="HTML0">
    <w:name w:val="HTML Preformatted"/>
    <w:aliases w:val="Знак"/>
    <w:basedOn w:val="a"/>
    <w:link w:val="HTML"/>
    <w:uiPriority w:val="99"/>
    <w:semiHidden/>
    <w:unhideWhenUsed/>
    <w:rsid w:val="00310C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lang w:val="ru-RU"/>
    </w:rPr>
  </w:style>
  <w:style w:type="character" w:customStyle="1" w:styleId="HTML1">
    <w:name w:val="Стандартный HTML Знак1"/>
    <w:basedOn w:val="a0"/>
    <w:uiPriority w:val="99"/>
    <w:semiHidden/>
    <w:rsid w:val="00310C4C"/>
    <w:rPr>
      <w:rFonts w:ascii="Consolas" w:eastAsia="Times New Roman" w:hAnsi="Consolas" w:cs="Times New Roman"/>
      <w:sz w:val="20"/>
      <w:szCs w:val="20"/>
      <w:lang w:eastAsia="ru-RU"/>
    </w:rPr>
  </w:style>
  <w:style w:type="paragraph" w:styleId="a3">
    <w:name w:val="Normal (Web)"/>
    <w:basedOn w:val="a"/>
    <w:unhideWhenUsed/>
    <w:rsid w:val="00310C4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622E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22E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EE01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E01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E01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E01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4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Володар</dc:creator>
  <cp:keywords/>
  <dc:description/>
  <cp:lastModifiedBy>Косарєва Юлія Миколаївна</cp:lastModifiedBy>
  <cp:revision>18</cp:revision>
  <cp:lastPrinted>2021-12-16T15:09:00Z</cp:lastPrinted>
  <dcterms:created xsi:type="dcterms:W3CDTF">2021-11-22T12:22:00Z</dcterms:created>
  <dcterms:modified xsi:type="dcterms:W3CDTF">2022-01-27T09:27:00Z</dcterms:modified>
</cp:coreProperties>
</file>